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79" w:rsidRPr="006C0B07" w:rsidRDefault="00A62279" w:rsidP="001A7FCC">
      <w:pPr>
        <w:pStyle w:val="NoSpacing"/>
        <w:rPr>
          <w:b/>
          <w:sz w:val="28"/>
          <w:szCs w:val="28"/>
        </w:rPr>
      </w:pPr>
      <w:r w:rsidRPr="006C0B07">
        <w:rPr>
          <w:b/>
          <w:sz w:val="28"/>
          <w:szCs w:val="28"/>
        </w:rPr>
        <w:t>Tandem Trekkers R</w:t>
      </w:r>
      <w:r>
        <w:rPr>
          <w:b/>
          <w:sz w:val="28"/>
          <w:szCs w:val="28"/>
        </w:rPr>
        <w:t>oute</w:t>
      </w:r>
      <w:r w:rsidRPr="006C0B07">
        <w:rPr>
          <w:b/>
          <w:sz w:val="28"/>
          <w:szCs w:val="28"/>
        </w:rPr>
        <w:t xml:space="preserve"> Assessment</w:t>
      </w:r>
    </w:p>
    <w:p w:rsidR="00A62279" w:rsidRPr="006C0B07" w:rsidRDefault="00A62279" w:rsidP="001A7FCC">
      <w:pPr>
        <w:pStyle w:val="NoSpacing"/>
      </w:pPr>
    </w:p>
    <w:p w:rsidR="00A62279" w:rsidRPr="00D422B6" w:rsidRDefault="00A62279" w:rsidP="001A7FCC">
      <w:pPr>
        <w:pStyle w:val="NoSpacing"/>
        <w:rPr>
          <w:b/>
          <w:sz w:val="28"/>
          <w:szCs w:val="28"/>
        </w:rPr>
      </w:pPr>
      <w:r w:rsidRPr="00D422B6">
        <w:rPr>
          <w:b/>
          <w:sz w:val="28"/>
          <w:szCs w:val="28"/>
        </w:rPr>
        <w:t xml:space="preserve">Ride route:  </w:t>
      </w:r>
      <w:r w:rsidR="00BE020E">
        <w:rPr>
          <w:b/>
          <w:sz w:val="28"/>
          <w:szCs w:val="28"/>
        </w:rPr>
        <w:t>Leeds Rd</w:t>
      </w:r>
      <w:r w:rsidR="003D2410">
        <w:rPr>
          <w:b/>
          <w:sz w:val="28"/>
          <w:szCs w:val="28"/>
        </w:rPr>
        <w:t xml:space="preserve"> Greenway</w:t>
      </w:r>
    </w:p>
    <w:p w:rsidR="00A62279" w:rsidRDefault="00A62279" w:rsidP="001A7FCC">
      <w:pPr>
        <w:pStyle w:val="NoSpacing"/>
        <w:rPr>
          <w:b/>
        </w:rPr>
      </w:pPr>
      <w:r w:rsidRPr="006C0B07">
        <w:rPr>
          <w:b/>
        </w:rPr>
        <w:t>OS Grid ref</w:t>
      </w:r>
      <w:proofErr w:type="gramStart"/>
      <w:r w:rsidRPr="006C0B07">
        <w:rPr>
          <w:b/>
        </w:rPr>
        <w:t>:-</w:t>
      </w:r>
      <w:proofErr w:type="gramEnd"/>
      <w:r w:rsidRPr="006C0B07">
        <w:rPr>
          <w:b/>
        </w:rPr>
        <w:t xml:space="preserve"> </w:t>
      </w:r>
      <w:r w:rsidR="003D4F71">
        <w:rPr>
          <w:b/>
        </w:rPr>
        <w:t xml:space="preserve">unavailable route plotted on </w:t>
      </w:r>
      <w:proofErr w:type="spellStart"/>
      <w:r w:rsidR="003D4F71">
        <w:rPr>
          <w:b/>
        </w:rPr>
        <w:t>Googlemaps</w:t>
      </w:r>
      <w:proofErr w:type="spellEnd"/>
    </w:p>
    <w:p w:rsidR="00A62279" w:rsidRPr="006C0B07" w:rsidRDefault="00A62279" w:rsidP="001A7FCC">
      <w:pPr>
        <w:pStyle w:val="NoSpacing"/>
      </w:pPr>
    </w:p>
    <w:p w:rsidR="00A62279" w:rsidRDefault="00A62279" w:rsidP="001A7FCC">
      <w:pPr>
        <w:pStyle w:val="NoSpacing"/>
      </w:pPr>
      <w:r>
        <w:t xml:space="preserve">The track is approximately </w:t>
      </w:r>
      <w:r w:rsidR="00BE020E">
        <w:t>4</w:t>
      </w:r>
      <w:r>
        <w:t xml:space="preserve"> miles</w:t>
      </w:r>
      <w:r w:rsidR="003D4F71">
        <w:t xml:space="preserve"> return</w:t>
      </w:r>
      <w:r>
        <w:t xml:space="preserve"> from the tandem store at Hot Tub World</w:t>
      </w:r>
      <w:r w:rsidR="003D4F71">
        <w:t xml:space="preserve"> according to Google maps.</w:t>
      </w:r>
    </w:p>
    <w:p w:rsidR="00A62279" w:rsidRDefault="00A62279" w:rsidP="001A7FCC">
      <w:pPr>
        <w:pStyle w:val="NoSpacing"/>
      </w:pPr>
      <w:r w:rsidRPr="00D422B6">
        <w:rPr>
          <w:b/>
        </w:rPr>
        <w:t>Note</w:t>
      </w:r>
      <w:r>
        <w:t xml:space="preserve"> </w:t>
      </w:r>
      <w:r w:rsidR="003D2410">
        <w:t xml:space="preserve">This is a mixed path route with some sections on </w:t>
      </w:r>
      <w:r w:rsidR="00BE020E">
        <w:t xml:space="preserve">or crossing </w:t>
      </w:r>
      <w:r w:rsidR="003D2410">
        <w:t>minor roads, but most is on paved greenway</w:t>
      </w:r>
      <w:r w:rsidR="00BE020E">
        <w:t>.</w:t>
      </w:r>
    </w:p>
    <w:p w:rsidR="00BE020E" w:rsidRPr="006C0B07" w:rsidRDefault="00BE020E" w:rsidP="001A7FCC">
      <w:pPr>
        <w:pStyle w:val="NoSpacing"/>
      </w:pPr>
    </w:p>
    <w:p w:rsidR="00A62279" w:rsidRPr="00A31A70" w:rsidRDefault="00A62279" w:rsidP="001A7FCC">
      <w:pPr>
        <w:pStyle w:val="NoSpacing"/>
        <w:rPr>
          <w:b/>
        </w:rPr>
      </w:pPr>
      <w:r w:rsidRPr="00A31A70">
        <w:rPr>
          <w:b/>
        </w:rPr>
        <w:t xml:space="preserve">Terrain </w:t>
      </w:r>
    </w:p>
    <w:p w:rsidR="00A62279" w:rsidRDefault="003D2410" w:rsidP="001A7FCC">
      <w:pPr>
        <w:pStyle w:val="NoSpacing"/>
      </w:pPr>
      <w:r>
        <w:t>Much of the route is flat but there are stretches with</w:t>
      </w:r>
      <w:r w:rsidR="001708BF">
        <w:t xml:space="preserve"> very</w:t>
      </w:r>
      <w:r>
        <w:t xml:space="preserve"> short hills that some may find taxing. The route is paved in its entirety with no gravel stretches.</w:t>
      </w:r>
    </w:p>
    <w:p w:rsidR="003D2410" w:rsidRPr="006C0B07" w:rsidRDefault="003D2410" w:rsidP="001A7FCC">
      <w:pPr>
        <w:pStyle w:val="NoSpacing"/>
      </w:pPr>
    </w:p>
    <w:p w:rsidR="00A62279" w:rsidRPr="00A31A70" w:rsidRDefault="00A62279" w:rsidP="001A7FCC">
      <w:pPr>
        <w:pStyle w:val="NoSpacing"/>
        <w:rPr>
          <w:b/>
        </w:rPr>
      </w:pPr>
      <w:r w:rsidRPr="00A31A70">
        <w:rPr>
          <w:b/>
        </w:rPr>
        <w:t xml:space="preserve">Other potential users of circuit or route (such as </w:t>
      </w:r>
      <w:proofErr w:type="spellStart"/>
      <w:r w:rsidRPr="00A31A70">
        <w:rPr>
          <w:b/>
        </w:rPr>
        <w:t>pedestrains</w:t>
      </w:r>
      <w:proofErr w:type="spellEnd"/>
      <w:r w:rsidRPr="00A31A70">
        <w:rPr>
          <w:b/>
        </w:rPr>
        <w:t xml:space="preserve">, horses, cars </w:t>
      </w:r>
      <w:proofErr w:type="spellStart"/>
      <w:r w:rsidRPr="00A31A70">
        <w:rPr>
          <w:b/>
        </w:rPr>
        <w:t>etc</w:t>
      </w:r>
      <w:proofErr w:type="spellEnd"/>
      <w:r w:rsidRPr="00A31A70">
        <w:rPr>
          <w:b/>
        </w:rPr>
        <w:t xml:space="preserve">):   </w:t>
      </w:r>
    </w:p>
    <w:p w:rsidR="003D2410" w:rsidRDefault="003D2410" w:rsidP="001A7FCC">
      <w:pPr>
        <w:pStyle w:val="NoSpacing"/>
      </w:pPr>
      <w:r>
        <w:t>The greenway is shared with pedestrians and cyclists. There may be loose dogs.</w:t>
      </w:r>
    </w:p>
    <w:p w:rsidR="00A62279" w:rsidRPr="006C0B07" w:rsidRDefault="00A62279" w:rsidP="001A7FCC">
      <w:pPr>
        <w:pStyle w:val="NoSpacing"/>
      </w:pPr>
    </w:p>
    <w:p w:rsidR="00A62279" w:rsidRPr="00A31A70" w:rsidRDefault="00A62279" w:rsidP="001A7FCC">
      <w:pPr>
        <w:pStyle w:val="NoSpacing"/>
        <w:rPr>
          <w:b/>
        </w:rPr>
      </w:pPr>
      <w:r w:rsidRPr="00A31A70">
        <w:rPr>
          <w:b/>
        </w:rPr>
        <w:t>RIDE LEADER TO SCOPE EXTENT OF ACTUAL RIDE TO BE UNDERTAKEN.</w:t>
      </w:r>
    </w:p>
    <w:p w:rsidR="00A62279" w:rsidRPr="006C0B07" w:rsidRDefault="00A62279" w:rsidP="001A7FCC">
      <w:pPr>
        <w:pStyle w:val="NoSpacing"/>
      </w:pPr>
    </w:p>
    <w:p w:rsidR="00A62279" w:rsidRPr="006C0B07" w:rsidRDefault="00A62279" w:rsidP="001A7FCC">
      <w:pPr>
        <w:pStyle w:val="NoSpacing"/>
      </w:pPr>
      <w:r>
        <w:t xml:space="preserve">Date / details of route </w:t>
      </w:r>
      <w:proofErr w:type="gramStart"/>
      <w:r w:rsidRPr="006C0B07">
        <w:t>assessment</w:t>
      </w:r>
      <w:r>
        <w:t xml:space="preserve"> </w:t>
      </w:r>
      <w:r w:rsidRPr="006C0B07">
        <w:t>:</w:t>
      </w:r>
      <w:proofErr w:type="gramEnd"/>
      <w:r w:rsidRPr="006C0B07">
        <w:t xml:space="preserve"> </w:t>
      </w:r>
    </w:p>
    <w:p w:rsidR="00A62279" w:rsidRDefault="00E8132D" w:rsidP="001A7FCC">
      <w:pPr>
        <w:pStyle w:val="NoSpacing"/>
      </w:pPr>
      <w:r>
        <w:t>24</w:t>
      </w:r>
      <w:r w:rsidR="00A62279" w:rsidRPr="004C12BA">
        <w:rPr>
          <w:vertAlign w:val="superscript"/>
        </w:rPr>
        <w:t>th</w:t>
      </w:r>
      <w:r>
        <w:t xml:space="preserve"> May 2018</w:t>
      </w:r>
      <w:r w:rsidR="00A62279">
        <w:t xml:space="preserve"> </w:t>
      </w:r>
      <w:r w:rsidR="001B22CF">
        <w:t>–</w:t>
      </w:r>
      <w:r w:rsidR="00A62279">
        <w:t xml:space="preserve"> </w:t>
      </w:r>
      <w:r w:rsidR="001B22CF">
        <w:t>Peter Hardy</w:t>
      </w:r>
      <w:r w:rsidR="00A62279" w:rsidRPr="006C0B07">
        <w:t xml:space="preserve"> – route ridden on a solo hybrid with road tyres </w:t>
      </w:r>
      <w:r w:rsidR="00A62279">
        <w:t>–entire section of ride taken comfortably at speed</w:t>
      </w:r>
      <w:r w:rsidR="00A62279" w:rsidRPr="006C0B07">
        <w:t xml:space="preserve">.  </w:t>
      </w:r>
    </w:p>
    <w:p w:rsidR="00E8132D" w:rsidRDefault="00E8132D" w:rsidP="001A7FCC">
      <w:pPr>
        <w:pStyle w:val="NoSpacing"/>
      </w:pPr>
    </w:p>
    <w:p w:rsidR="00A62279" w:rsidRPr="00FC3A30" w:rsidRDefault="00A62279" w:rsidP="001A7FCC">
      <w:pPr>
        <w:pStyle w:val="NoSpacing"/>
        <w:rPr>
          <w:b/>
        </w:rPr>
      </w:pPr>
      <w:r w:rsidRPr="00FC3A30">
        <w:rPr>
          <w:b/>
        </w:rPr>
        <w:t>Car parking / trailer parking notes:</w:t>
      </w:r>
    </w:p>
    <w:p w:rsidR="00A62279" w:rsidRDefault="003D2410" w:rsidP="00A62279">
      <w:pPr>
        <w:pStyle w:val="NoSpacing"/>
      </w:pPr>
      <w:r>
        <w:t>Cars may be parked in the Hot Tub World</w:t>
      </w:r>
      <w:r w:rsidR="00E8132D">
        <w:t xml:space="preserve"> car park. </w:t>
      </w:r>
    </w:p>
    <w:p w:rsidR="007816BF" w:rsidRDefault="007816BF" w:rsidP="00A62279">
      <w:pPr>
        <w:pStyle w:val="NoSpacing"/>
      </w:pPr>
    </w:p>
    <w:p w:rsidR="007816BF" w:rsidRPr="007816BF" w:rsidRDefault="001708BF" w:rsidP="00A62279">
      <w:pPr>
        <w:pStyle w:val="NoSpacing"/>
        <w:rPr>
          <w:b/>
        </w:rPr>
      </w:pPr>
      <w:r>
        <w:rPr>
          <w:b/>
        </w:rPr>
        <w:t>Brewery</w:t>
      </w:r>
    </w:p>
    <w:p w:rsidR="00E8132D" w:rsidRDefault="007816BF" w:rsidP="00A8323B">
      <w:pPr>
        <w:pStyle w:val="NoSpacing"/>
        <w:rPr>
          <w:b/>
        </w:rPr>
      </w:pPr>
      <w:r>
        <w:t xml:space="preserve">There is a </w:t>
      </w:r>
      <w:r w:rsidR="001708BF">
        <w:t>brewery at the end of the Greenway in Huddersfield.</w:t>
      </w:r>
    </w:p>
    <w:p w:rsidR="00E8132D" w:rsidRDefault="00E8132D">
      <w:pPr>
        <w:rPr>
          <w:b/>
        </w:rPr>
      </w:pPr>
      <w:r>
        <w:rPr>
          <w:b/>
        </w:rPr>
        <w:br w:type="page"/>
      </w:r>
    </w:p>
    <w:p w:rsidR="00A8323B" w:rsidRPr="00A31A70" w:rsidRDefault="00A8323B" w:rsidP="00A8323B">
      <w:pPr>
        <w:pStyle w:val="NoSpacing"/>
        <w:rPr>
          <w:b/>
        </w:rPr>
      </w:pPr>
      <w:r w:rsidRPr="00A31A70">
        <w:rPr>
          <w:b/>
        </w:rPr>
        <w:lastRenderedPageBreak/>
        <w:t>Schedule of route / waymarks / particular hazards (points should appear on annotated map)</w:t>
      </w:r>
    </w:p>
    <w:tbl>
      <w:tblPr>
        <w:tblStyle w:val="TableGrid"/>
        <w:tblW w:w="14763" w:type="dxa"/>
        <w:tblLook w:val="04A0" w:firstRow="1" w:lastRow="0" w:firstColumn="1" w:lastColumn="0" w:noHBand="0" w:noVBand="1"/>
      </w:tblPr>
      <w:tblGrid>
        <w:gridCol w:w="779"/>
        <w:gridCol w:w="1210"/>
        <w:gridCol w:w="1310"/>
        <w:gridCol w:w="6426"/>
        <w:gridCol w:w="3046"/>
        <w:gridCol w:w="1992"/>
      </w:tblGrid>
      <w:tr w:rsidR="00A8323B" w:rsidRPr="006C0B07" w:rsidTr="00A8323B">
        <w:tc>
          <w:tcPr>
            <w:tcW w:w="779" w:type="dxa"/>
          </w:tcPr>
          <w:p w:rsidR="00A8323B" w:rsidRPr="006C0B07" w:rsidRDefault="00A8323B" w:rsidP="001A7FCC">
            <w:pPr>
              <w:pStyle w:val="NoSpacing"/>
            </w:pPr>
            <w:proofErr w:type="spellStart"/>
            <w:r w:rsidRPr="006C0B07">
              <w:t>Nr</w:t>
            </w:r>
            <w:proofErr w:type="spellEnd"/>
          </w:p>
        </w:tc>
        <w:tc>
          <w:tcPr>
            <w:tcW w:w="1210" w:type="dxa"/>
          </w:tcPr>
          <w:p w:rsidR="00A8323B" w:rsidRPr="006C0B07" w:rsidRDefault="00A8323B" w:rsidP="001A7FCC">
            <w:pPr>
              <w:pStyle w:val="NoSpacing"/>
            </w:pPr>
            <w:r w:rsidRPr="006C0B07">
              <w:t>Grid ref</w:t>
            </w:r>
          </w:p>
        </w:tc>
        <w:tc>
          <w:tcPr>
            <w:tcW w:w="1310" w:type="dxa"/>
          </w:tcPr>
          <w:p w:rsidR="00A8323B" w:rsidRPr="006C0B07" w:rsidRDefault="00A8323B" w:rsidP="001A7FCC">
            <w:pPr>
              <w:pStyle w:val="NoSpacing"/>
            </w:pPr>
            <w:r w:rsidRPr="006C0B07">
              <w:t>Distance from start</w:t>
            </w:r>
          </w:p>
          <w:p w:rsidR="00A8323B" w:rsidRPr="006C0B07" w:rsidRDefault="00A8323B" w:rsidP="001A7FCC">
            <w:pPr>
              <w:pStyle w:val="NoSpacing"/>
            </w:pPr>
            <w:r w:rsidRPr="006C0B07">
              <w:t>(miles)</w:t>
            </w:r>
          </w:p>
        </w:tc>
        <w:tc>
          <w:tcPr>
            <w:tcW w:w="6426" w:type="dxa"/>
          </w:tcPr>
          <w:p w:rsidR="00A8323B" w:rsidRPr="006C0B07" w:rsidRDefault="00A8323B" w:rsidP="001A7FCC">
            <w:pPr>
              <w:pStyle w:val="NoSpacing"/>
            </w:pPr>
            <w:r w:rsidRPr="006C0B07">
              <w:t>Risk Description</w:t>
            </w:r>
          </w:p>
        </w:tc>
        <w:tc>
          <w:tcPr>
            <w:tcW w:w="3046" w:type="dxa"/>
          </w:tcPr>
          <w:p w:rsidR="00A8323B" w:rsidRPr="006C0B07" w:rsidRDefault="00A8323B" w:rsidP="001A7FCC">
            <w:pPr>
              <w:pStyle w:val="NoSpacing"/>
            </w:pPr>
            <w:r w:rsidRPr="006C0B07">
              <w:t>Mitigation</w:t>
            </w:r>
          </w:p>
        </w:tc>
        <w:tc>
          <w:tcPr>
            <w:tcW w:w="1992" w:type="dxa"/>
          </w:tcPr>
          <w:p w:rsidR="00A8323B" w:rsidRPr="006C0B07" w:rsidRDefault="00A8323B" w:rsidP="001A7FCC">
            <w:pPr>
              <w:pStyle w:val="NoSpacing"/>
            </w:pPr>
            <w:r w:rsidRPr="006C0B07">
              <w:t>Risk rating</w:t>
            </w:r>
          </w:p>
          <w:p w:rsidR="00A8323B" w:rsidRPr="006C0B07" w:rsidRDefault="00A8323B" w:rsidP="001A7FCC">
            <w:pPr>
              <w:pStyle w:val="NoSpacing"/>
            </w:pPr>
            <w:r w:rsidRPr="006C0B07">
              <w:t>Low / Med / High</w:t>
            </w:r>
          </w:p>
        </w:tc>
      </w:tr>
      <w:tr w:rsidR="001708BF" w:rsidRPr="006C0B07" w:rsidTr="00A8323B">
        <w:tc>
          <w:tcPr>
            <w:tcW w:w="779" w:type="dxa"/>
          </w:tcPr>
          <w:p w:rsidR="001708BF" w:rsidRPr="001708BF" w:rsidRDefault="001708BF" w:rsidP="001708BF">
            <w:r>
              <w:t>Start</w:t>
            </w:r>
          </w:p>
        </w:tc>
        <w:tc>
          <w:tcPr>
            <w:tcW w:w="1210" w:type="dxa"/>
          </w:tcPr>
          <w:p w:rsidR="001708BF" w:rsidRDefault="001708BF" w:rsidP="001708BF">
            <w:pPr>
              <w:pStyle w:val="NoSpacing"/>
            </w:pPr>
          </w:p>
        </w:tc>
        <w:tc>
          <w:tcPr>
            <w:tcW w:w="1310" w:type="dxa"/>
          </w:tcPr>
          <w:p w:rsidR="001708BF" w:rsidRPr="006C0B07" w:rsidRDefault="001708BF" w:rsidP="001708BF">
            <w:pPr>
              <w:pStyle w:val="NoSpacing"/>
            </w:pPr>
            <w:r>
              <w:t>0m</w:t>
            </w:r>
          </w:p>
        </w:tc>
        <w:tc>
          <w:tcPr>
            <w:tcW w:w="6426" w:type="dxa"/>
          </w:tcPr>
          <w:p w:rsidR="001708BF" w:rsidRDefault="001708BF" w:rsidP="001708BF">
            <w:pPr>
              <w:pStyle w:val="NoSpacing"/>
            </w:pPr>
            <w:r>
              <w:t>Turn left onto Whitacre St and proceed past the station to the start of the Greenway on the LH side of the road. As this is a hill start some riders may prefer to push or start on the railway bridge to avoid mechanical overstress to the cycle.</w:t>
            </w:r>
          </w:p>
        </w:tc>
        <w:tc>
          <w:tcPr>
            <w:tcW w:w="3046" w:type="dxa"/>
          </w:tcPr>
          <w:p w:rsidR="001708BF" w:rsidRPr="006C0B07" w:rsidRDefault="001708BF" w:rsidP="001708BF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1708BF" w:rsidRDefault="001708BF" w:rsidP="001708BF">
            <w:pPr>
              <w:pStyle w:val="NoSpacing"/>
            </w:pPr>
            <w:r>
              <w:t>Med</w:t>
            </w:r>
          </w:p>
        </w:tc>
      </w:tr>
      <w:tr w:rsidR="001708BF" w:rsidRPr="006C0B07" w:rsidTr="00A8323B">
        <w:tc>
          <w:tcPr>
            <w:tcW w:w="779" w:type="dxa"/>
          </w:tcPr>
          <w:p w:rsidR="001708BF" w:rsidRPr="006C0B07" w:rsidRDefault="001708BF" w:rsidP="001708BF">
            <w:pPr>
              <w:pStyle w:val="NoSpacing"/>
            </w:pPr>
          </w:p>
        </w:tc>
        <w:tc>
          <w:tcPr>
            <w:tcW w:w="1210" w:type="dxa"/>
          </w:tcPr>
          <w:p w:rsidR="001708BF" w:rsidRPr="006C0B07" w:rsidRDefault="001708BF" w:rsidP="001708BF">
            <w:pPr>
              <w:pStyle w:val="NoSpacing"/>
            </w:pPr>
          </w:p>
        </w:tc>
        <w:tc>
          <w:tcPr>
            <w:tcW w:w="1310" w:type="dxa"/>
          </w:tcPr>
          <w:p w:rsidR="001708BF" w:rsidRPr="006C0B07" w:rsidRDefault="001708BF" w:rsidP="001708BF">
            <w:pPr>
              <w:pStyle w:val="NoSpacing"/>
            </w:pPr>
            <w:r>
              <w:t>.25m</w:t>
            </w:r>
          </w:p>
        </w:tc>
        <w:tc>
          <w:tcPr>
            <w:tcW w:w="6426" w:type="dxa"/>
          </w:tcPr>
          <w:p w:rsidR="001708BF" w:rsidRPr="006C0B07" w:rsidRDefault="001708BF" w:rsidP="001708BF">
            <w:pPr>
              <w:pStyle w:val="NoSpacing"/>
            </w:pPr>
            <w:r>
              <w:t>Turn left onto the Greenway.</w:t>
            </w:r>
          </w:p>
        </w:tc>
        <w:tc>
          <w:tcPr>
            <w:tcW w:w="3046" w:type="dxa"/>
          </w:tcPr>
          <w:p w:rsidR="001708BF" w:rsidRPr="006C0B07" w:rsidRDefault="001708BF" w:rsidP="001708BF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1708BF" w:rsidRDefault="001708BF" w:rsidP="001708BF">
            <w:pPr>
              <w:pStyle w:val="NoSpacing"/>
            </w:pPr>
            <w:r>
              <w:t>Med</w:t>
            </w:r>
          </w:p>
        </w:tc>
      </w:tr>
      <w:tr w:rsidR="001708BF" w:rsidRPr="006C0B07" w:rsidTr="00A8323B">
        <w:tc>
          <w:tcPr>
            <w:tcW w:w="779" w:type="dxa"/>
          </w:tcPr>
          <w:p w:rsidR="001708BF" w:rsidRPr="006C0B07" w:rsidRDefault="001708BF" w:rsidP="001708BF">
            <w:pPr>
              <w:pStyle w:val="NoSpacing"/>
            </w:pPr>
          </w:p>
        </w:tc>
        <w:tc>
          <w:tcPr>
            <w:tcW w:w="1210" w:type="dxa"/>
          </w:tcPr>
          <w:p w:rsidR="001708BF" w:rsidRPr="006C0B07" w:rsidRDefault="001708BF" w:rsidP="001708BF">
            <w:pPr>
              <w:pStyle w:val="NoSpacing"/>
            </w:pPr>
          </w:p>
        </w:tc>
        <w:tc>
          <w:tcPr>
            <w:tcW w:w="1310" w:type="dxa"/>
          </w:tcPr>
          <w:p w:rsidR="001708BF" w:rsidRPr="006C0B07" w:rsidRDefault="001708BF" w:rsidP="001708BF">
            <w:pPr>
              <w:pStyle w:val="NoSpacing"/>
            </w:pPr>
            <w:r>
              <w:t>1m</w:t>
            </w:r>
          </w:p>
        </w:tc>
        <w:tc>
          <w:tcPr>
            <w:tcW w:w="6426" w:type="dxa"/>
          </w:tcPr>
          <w:p w:rsidR="001708BF" w:rsidRPr="006C0B07" w:rsidRDefault="001708BF" w:rsidP="001708BF">
            <w:pPr>
              <w:pStyle w:val="NoSpacing"/>
            </w:pPr>
            <w:r>
              <w:t>Turn into Topaz close / Aquamarine Drive then proceed directly forward to continue on the Greenway.</w:t>
            </w:r>
          </w:p>
        </w:tc>
        <w:tc>
          <w:tcPr>
            <w:tcW w:w="3046" w:type="dxa"/>
          </w:tcPr>
          <w:p w:rsidR="001708BF" w:rsidRPr="006C0B07" w:rsidRDefault="001708BF" w:rsidP="001708BF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1708BF" w:rsidRDefault="001708BF" w:rsidP="001708BF">
            <w:pPr>
              <w:pStyle w:val="NoSpacing"/>
            </w:pPr>
            <w:r>
              <w:t>Med</w:t>
            </w:r>
          </w:p>
        </w:tc>
      </w:tr>
      <w:tr w:rsidR="001708BF" w:rsidRPr="006C0B07" w:rsidTr="00A8323B">
        <w:tc>
          <w:tcPr>
            <w:tcW w:w="779" w:type="dxa"/>
          </w:tcPr>
          <w:p w:rsidR="001708BF" w:rsidRDefault="001708BF" w:rsidP="001708BF">
            <w:pPr>
              <w:pStyle w:val="NoSpacing"/>
            </w:pPr>
          </w:p>
        </w:tc>
        <w:tc>
          <w:tcPr>
            <w:tcW w:w="1210" w:type="dxa"/>
          </w:tcPr>
          <w:p w:rsidR="001708BF" w:rsidRPr="006C0B07" w:rsidRDefault="001708BF" w:rsidP="001708BF">
            <w:pPr>
              <w:pStyle w:val="NoSpacing"/>
            </w:pPr>
          </w:p>
        </w:tc>
        <w:tc>
          <w:tcPr>
            <w:tcW w:w="1310" w:type="dxa"/>
          </w:tcPr>
          <w:p w:rsidR="001708BF" w:rsidRPr="006C0B07" w:rsidRDefault="001708BF" w:rsidP="001708BF">
            <w:pPr>
              <w:pStyle w:val="NoSpacing"/>
            </w:pPr>
            <w:r>
              <w:t>1m</w:t>
            </w:r>
          </w:p>
        </w:tc>
        <w:tc>
          <w:tcPr>
            <w:tcW w:w="6426" w:type="dxa"/>
          </w:tcPr>
          <w:p w:rsidR="001708BF" w:rsidRDefault="001708BF" w:rsidP="001708BF">
            <w:pPr>
              <w:pStyle w:val="NoSpacing"/>
            </w:pPr>
            <w:r>
              <w:t>The greenway ends suddenly with a steep switchback descent. It is advisable for Tandem Riders to dismount at this point at this turns may be too severe to manage. Be aware the Greenway runs onto a footpath and excessive speed may be accrued on the descent by the unwary.</w:t>
            </w:r>
          </w:p>
        </w:tc>
        <w:tc>
          <w:tcPr>
            <w:tcW w:w="3046" w:type="dxa"/>
          </w:tcPr>
          <w:p w:rsidR="001708BF" w:rsidRDefault="001708BF" w:rsidP="001708BF">
            <w:pPr>
              <w:pStyle w:val="NoSpacing"/>
            </w:pPr>
            <w:r w:rsidRPr="006C0B07">
              <w:t>General care and caution</w:t>
            </w:r>
            <w:r>
              <w:t>.</w:t>
            </w:r>
          </w:p>
          <w:p w:rsidR="001708BF" w:rsidRPr="006C0B07" w:rsidRDefault="001708BF" w:rsidP="001708BF">
            <w:pPr>
              <w:pStyle w:val="NoSpacing"/>
            </w:pPr>
            <w:r>
              <w:t>Dismount</w:t>
            </w:r>
          </w:p>
        </w:tc>
        <w:tc>
          <w:tcPr>
            <w:tcW w:w="1992" w:type="dxa"/>
          </w:tcPr>
          <w:p w:rsidR="001708BF" w:rsidRDefault="001708BF" w:rsidP="001708BF">
            <w:pPr>
              <w:pStyle w:val="NoSpacing"/>
            </w:pPr>
            <w:r>
              <w:t>Med / High</w:t>
            </w:r>
          </w:p>
        </w:tc>
      </w:tr>
      <w:tr w:rsidR="00C55EB3" w:rsidRPr="006C0B07" w:rsidTr="00A8323B">
        <w:tc>
          <w:tcPr>
            <w:tcW w:w="779" w:type="dxa"/>
          </w:tcPr>
          <w:p w:rsidR="00C55EB3" w:rsidRDefault="00C55EB3" w:rsidP="00C55EB3">
            <w:pPr>
              <w:pStyle w:val="NoSpacing"/>
            </w:pPr>
          </w:p>
        </w:tc>
        <w:tc>
          <w:tcPr>
            <w:tcW w:w="1210" w:type="dxa"/>
          </w:tcPr>
          <w:p w:rsidR="00C55EB3" w:rsidRPr="006C0B07" w:rsidRDefault="00C55EB3" w:rsidP="00C55EB3">
            <w:pPr>
              <w:pStyle w:val="NoSpacing"/>
            </w:pPr>
          </w:p>
        </w:tc>
        <w:tc>
          <w:tcPr>
            <w:tcW w:w="1310" w:type="dxa"/>
          </w:tcPr>
          <w:p w:rsidR="00C55EB3" w:rsidRPr="006C0B07" w:rsidRDefault="00C55EB3" w:rsidP="00C55EB3">
            <w:pPr>
              <w:pStyle w:val="NoSpacing"/>
            </w:pPr>
            <w:r>
              <w:t>0.1m</w:t>
            </w:r>
          </w:p>
        </w:tc>
        <w:tc>
          <w:tcPr>
            <w:tcW w:w="6426" w:type="dxa"/>
          </w:tcPr>
          <w:p w:rsidR="00C55EB3" w:rsidRDefault="00C55EB3" w:rsidP="00C55EB3">
            <w:pPr>
              <w:pStyle w:val="NoSpacing"/>
            </w:pPr>
            <w:r>
              <w:t>Remount on Willow Lane and turn right out of the Greenway the Brewery is on the left.</w:t>
            </w:r>
          </w:p>
        </w:tc>
        <w:tc>
          <w:tcPr>
            <w:tcW w:w="3046" w:type="dxa"/>
          </w:tcPr>
          <w:p w:rsidR="00C55EB3" w:rsidRPr="006C0B07" w:rsidRDefault="00C55EB3" w:rsidP="00C55EB3">
            <w:pPr>
              <w:pStyle w:val="NoSpacing"/>
            </w:pPr>
            <w:r w:rsidRPr="006C0B07">
              <w:t>General care and caution</w:t>
            </w:r>
          </w:p>
        </w:tc>
        <w:tc>
          <w:tcPr>
            <w:tcW w:w="1992" w:type="dxa"/>
          </w:tcPr>
          <w:p w:rsidR="00C55EB3" w:rsidRDefault="00C55EB3" w:rsidP="00C55EB3">
            <w:pPr>
              <w:pStyle w:val="NoSpacing"/>
            </w:pPr>
            <w:r>
              <w:t>Med</w:t>
            </w:r>
          </w:p>
        </w:tc>
      </w:tr>
    </w:tbl>
    <w:p w:rsidR="003D2410" w:rsidRDefault="003D2410" w:rsidP="003D2410">
      <w:pPr>
        <w:rPr>
          <w:rFonts w:ascii="Arial" w:hAnsi="Arial" w:cs="Arial"/>
          <w:sz w:val="24"/>
          <w:szCs w:val="24"/>
        </w:rPr>
      </w:pPr>
    </w:p>
    <w:p w:rsidR="00226559" w:rsidRDefault="0022655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26559" w:rsidRDefault="00226559">
      <w:pPr>
        <w:rPr>
          <w:b/>
          <w:sz w:val="24"/>
          <w:szCs w:val="24"/>
        </w:rPr>
      </w:pPr>
    </w:p>
    <w:p w:rsidR="00226559" w:rsidRDefault="00226559" w:rsidP="00226559">
      <w:pPr>
        <w:pStyle w:val="NoSpacing"/>
        <w:rPr>
          <w:b/>
        </w:rPr>
      </w:pPr>
      <w:r w:rsidRPr="00A31A70">
        <w:rPr>
          <w:b/>
        </w:rPr>
        <w:t xml:space="preserve">Annotated map </w:t>
      </w:r>
    </w:p>
    <w:p w:rsidR="00226559" w:rsidRDefault="000309BA">
      <w:pPr>
        <w:rPr>
          <w:b/>
          <w:sz w:val="24"/>
          <w:szCs w:val="24"/>
        </w:rPr>
      </w:pP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</w:p>
    <w:p w:rsidR="00226559" w:rsidRPr="00C55EB3" w:rsidRDefault="00C55EB3">
      <w:r w:rsidRPr="00C55EB3">
        <w:t>https://www.google.co.uk/maps/dir/53.6678694,-1.7492556/Magic+Rock+Brewing+Co.+Ltd,+Willow+Lane,+Huddersfield/@53.6628439,-1.7860672,14z/am=t/data=!4m10!4m9!1m0!1m5!1m1!1s0x487bdc95cd02536f:0x901384daf5099f54!2m2!1d-1.7870763!2d53.6560768!3e1!4e1</w:t>
      </w:r>
    </w:p>
    <w:p w:rsidR="00226559" w:rsidRDefault="000309BA">
      <w:pPr>
        <w:rPr>
          <w:b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12700</wp:posOffset>
            </wp:positionV>
            <wp:extent cx="8056245" cy="4457700"/>
            <wp:effectExtent l="0" t="0" r="1905" b="0"/>
            <wp:wrapTight wrapText="bothSides">
              <wp:wrapPolygon edited="0">
                <wp:start x="0" y="0"/>
                <wp:lineTo x="0" y="21508"/>
                <wp:lineTo x="21554" y="21508"/>
                <wp:lineTo x="215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6" t="14335" r="7580" b="13227"/>
                    <a:stretch/>
                  </pic:blipFill>
                  <pic:spPr bwMode="auto">
                    <a:xfrm>
                      <a:off x="0" y="0"/>
                      <a:ext cx="8056245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6559" w:rsidRDefault="00226559">
      <w:pPr>
        <w:rPr>
          <w:b/>
          <w:sz w:val="24"/>
          <w:szCs w:val="24"/>
        </w:rPr>
      </w:pPr>
    </w:p>
    <w:p w:rsidR="00226559" w:rsidRDefault="00226559">
      <w:pPr>
        <w:rPr>
          <w:b/>
          <w:sz w:val="24"/>
          <w:szCs w:val="24"/>
        </w:rPr>
      </w:pPr>
    </w:p>
    <w:p w:rsidR="00226559" w:rsidRDefault="00226559">
      <w:pPr>
        <w:rPr>
          <w:b/>
          <w:sz w:val="24"/>
          <w:szCs w:val="24"/>
        </w:rPr>
      </w:pPr>
    </w:p>
    <w:p w:rsidR="00226559" w:rsidRDefault="00226559">
      <w:pPr>
        <w:rPr>
          <w:b/>
          <w:sz w:val="24"/>
          <w:szCs w:val="24"/>
        </w:rPr>
      </w:pPr>
    </w:p>
    <w:p w:rsidR="00226559" w:rsidRDefault="00226559">
      <w:pPr>
        <w:rPr>
          <w:b/>
          <w:sz w:val="24"/>
          <w:szCs w:val="24"/>
        </w:rPr>
      </w:pPr>
    </w:p>
    <w:p w:rsidR="00226559" w:rsidRDefault="00226559">
      <w:pPr>
        <w:rPr>
          <w:b/>
          <w:sz w:val="24"/>
          <w:szCs w:val="24"/>
        </w:rPr>
      </w:pPr>
    </w:p>
    <w:p w:rsidR="00226559" w:rsidRDefault="00226559"/>
    <w:p w:rsidR="00226559" w:rsidRDefault="00226559"/>
    <w:p w:rsidR="00226559" w:rsidRPr="00226559" w:rsidRDefault="00226559">
      <w:r w:rsidRPr="00226559">
        <w:br w:type="page"/>
      </w:r>
    </w:p>
    <w:p w:rsidR="00226559" w:rsidRDefault="00226559">
      <w:pPr>
        <w:rPr>
          <w:b/>
          <w:sz w:val="24"/>
          <w:szCs w:val="24"/>
        </w:rPr>
      </w:pPr>
    </w:p>
    <w:p w:rsidR="003D2410" w:rsidRDefault="003D2410" w:rsidP="003D2410">
      <w:pPr>
        <w:pStyle w:val="NoSpacing"/>
        <w:rPr>
          <w:b/>
          <w:sz w:val="24"/>
          <w:szCs w:val="24"/>
        </w:rPr>
      </w:pPr>
      <w:r w:rsidRPr="00A31A70">
        <w:rPr>
          <w:b/>
          <w:sz w:val="24"/>
          <w:szCs w:val="24"/>
        </w:rPr>
        <w:t>General risk assessment notes applicable to all rides</w:t>
      </w:r>
    </w:p>
    <w:p w:rsidR="003D2410" w:rsidRPr="00A31A70" w:rsidRDefault="003D2410" w:rsidP="003D2410">
      <w:pPr>
        <w:pStyle w:val="NoSpacing"/>
        <w:rPr>
          <w:b/>
          <w:sz w:val="24"/>
          <w:szCs w:val="24"/>
        </w:rPr>
      </w:pPr>
    </w:p>
    <w:p w:rsidR="003D2410" w:rsidRPr="006C0B07" w:rsidRDefault="003D2410" w:rsidP="003D2410">
      <w:pPr>
        <w:pStyle w:val="NoSpacing"/>
        <w:numPr>
          <w:ilvl w:val="0"/>
          <w:numId w:val="2"/>
        </w:numPr>
      </w:pPr>
      <w:r w:rsidRPr="006C0B07">
        <w:t xml:space="preserve">All riders should be encouraged to take part in activities that are within their capabilities. </w:t>
      </w:r>
    </w:p>
    <w:p w:rsidR="003D2410" w:rsidRDefault="003D2410" w:rsidP="003D2410">
      <w:pPr>
        <w:pStyle w:val="NoSpacing"/>
        <w:numPr>
          <w:ilvl w:val="0"/>
          <w:numId w:val="2"/>
        </w:numPr>
      </w:pPr>
      <w:r w:rsidRPr="006C0B07">
        <w:t xml:space="preserve">All riders must wear a helmet. </w:t>
      </w:r>
    </w:p>
    <w:p w:rsidR="003D2410" w:rsidRPr="006C0B07" w:rsidRDefault="003D2410" w:rsidP="003D2410">
      <w:pPr>
        <w:pStyle w:val="NoSpacing"/>
        <w:numPr>
          <w:ilvl w:val="0"/>
          <w:numId w:val="2"/>
        </w:numPr>
      </w:pPr>
      <w:r>
        <w:t>High vis clothing to be considered for road riding</w:t>
      </w:r>
    </w:p>
    <w:p w:rsidR="003D2410" w:rsidRPr="006C0B07" w:rsidRDefault="003D2410" w:rsidP="003D2410">
      <w:pPr>
        <w:pStyle w:val="NoSpacing"/>
        <w:numPr>
          <w:ilvl w:val="0"/>
          <w:numId w:val="2"/>
        </w:numPr>
      </w:pPr>
      <w:r w:rsidRPr="006C0B07">
        <w:t>The session leader should have checked the leader pack as per insert and have leader pack with them at all times. This must include first aid.</w:t>
      </w:r>
    </w:p>
    <w:p w:rsidR="003D2410" w:rsidRPr="006C0B07" w:rsidRDefault="003D2410" w:rsidP="003D2410">
      <w:pPr>
        <w:pStyle w:val="NoSpacing"/>
        <w:numPr>
          <w:ilvl w:val="0"/>
          <w:numId w:val="2"/>
        </w:numPr>
      </w:pPr>
      <w:r w:rsidRPr="006C0B07">
        <w:t>Sun protection and water advisable to be carried.</w:t>
      </w:r>
    </w:p>
    <w:p w:rsidR="003D2410" w:rsidRPr="006C0B07" w:rsidRDefault="003D2410" w:rsidP="003D2410">
      <w:pPr>
        <w:pStyle w:val="NoSpacing"/>
        <w:numPr>
          <w:ilvl w:val="0"/>
          <w:numId w:val="2"/>
        </w:numPr>
      </w:pPr>
      <w:r w:rsidRPr="006C0B07">
        <w:t>For exposed routes or winter rides suitable clothing is essential along with spare water or windproof items</w:t>
      </w:r>
    </w:p>
    <w:p w:rsidR="003D2410" w:rsidRDefault="003D2410" w:rsidP="003D2410">
      <w:pPr>
        <w:pStyle w:val="NoSpacing"/>
        <w:numPr>
          <w:ilvl w:val="0"/>
          <w:numId w:val="2"/>
        </w:numPr>
      </w:pPr>
      <w:r w:rsidRPr="006C0B07">
        <w:t>All ride leaders should familiarise themselves with the contents of the ride leader pack specifically tools, spares, first aid and survival equip.</w:t>
      </w:r>
    </w:p>
    <w:p w:rsidR="003D2410" w:rsidRDefault="003D2410" w:rsidP="003D2410">
      <w:pPr>
        <w:pStyle w:val="NoSpacing"/>
        <w:numPr>
          <w:ilvl w:val="0"/>
          <w:numId w:val="2"/>
        </w:numPr>
      </w:pPr>
      <w:r>
        <w:t>Ride leader should carry suitable navigation aids and check route assessment before commencing ride.</w:t>
      </w:r>
    </w:p>
    <w:p w:rsidR="003D2410" w:rsidRPr="00804CCA" w:rsidRDefault="003D2410" w:rsidP="003D2410">
      <w:pPr>
        <w:rPr>
          <w:rFonts w:ascii="Arial" w:hAnsi="Arial" w:cs="Arial"/>
          <w:sz w:val="24"/>
          <w:szCs w:val="24"/>
        </w:rPr>
      </w:pPr>
    </w:p>
    <w:sectPr w:rsidR="003D2410" w:rsidRPr="00804CCA" w:rsidSect="00E569D0">
      <w:pgSz w:w="16838" w:h="11906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3E32"/>
    <w:multiLevelType w:val="hybridMultilevel"/>
    <w:tmpl w:val="88242E48"/>
    <w:lvl w:ilvl="0" w:tplc="05B0912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4BBD"/>
    <w:multiLevelType w:val="hybridMultilevel"/>
    <w:tmpl w:val="2520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A"/>
    <w:rsid w:val="000309BA"/>
    <w:rsid w:val="001708BF"/>
    <w:rsid w:val="001B22CF"/>
    <w:rsid w:val="00226559"/>
    <w:rsid w:val="00362D15"/>
    <w:rsid w:val="003D2410"/>
    <w:rsid w:val="003D4F71"/>
    <w:rsid w:val="003E34CC"/>
    <w:rsid w:val="00491780"/>
    <w:rsid w:val="00576E99"/>
    <w:rsid w:val="005C7C28"/>
    <w:rsid w:val="006715B0"/>
    <w:rsid w:val="007816BF"/>
    <w:rsid w:val="00804CCA"/>
    <w:rsid w:val="00815466"/>
    <w:rsid w:val="00830EDF"/>
    <w:rsid w:val="008B5F81"/>
    <w:rsid w:val="009E39AF"/>
    <w:rsid w:val="00A62279"/>
    <w:rsid w:val="00A8323B"/>
    <w:rsid w:val="00AD0F3A"/>
    <w:rsid w:val="00B216EE"/>
    <w:rsid w:val="00B96A06"/>
    <w:rsid w:val="00BE020E"/>
    <w:rsid w:val="00C15369"/>
    <w:rsid w:val="00C55EB3"/>
    <w:rsid w:val="00DA485F"/>
    <w:rsid w:val="00DE4DEB"/>
    <w:rsid w:val="00E37692"/>
    <w:rsid w:val="00E569D0"/>
    <w:rsid w:val="00E8132D"/>
    <w:rsid w:val="00EB1022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02D5F-97B1-48A3-847B-13A297E3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2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hardy</cp:lastModifiedBy>
  <cp:revision>4</cp:revision>
  <dcterms:created xsi:type="dcterms:W3CDTF">2018-05-24T14:05:00Z</dcterms:created>
  <dcterms:modified xsi:type="dcterms:W3CDTF">2018-05-24T14:21:00Z</dcterms:modified>
</cp:coreProperties>
</file>